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F3154B">
        <w:rPr>
          <w:rFonts w:ascii="Arial" w:hAnsi="Arial" w:cs="Arial"/>
          <w:b/>
          <w:szCs w:val="24"/>
        </w:rPr>
        <w:t>June 9</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FD7AED" w:rsidRPr="00FD7AED" w:rsidRDefault="00FD7AED" w:rsidP="00FD7AED">
      <w:pPr>
        <w:jc w:val="both"/>
        <w:rPr>
          <w:rFonts w:ascii="Arial" w:hAnsi="Arial" w:cs="Arial"/>
          <w:sz w:val="4"/>
          <w:szCs w:val="4"/>
        </w:rPr>
      </w:pPr>
    </w:p>
    <w:p w:rsidR="002C110B" w:rsidRPr="002C110B" w:rsidRDefault="002C110B" w:rsidP="00054D1A">
      <w:pPr>
        <w:pStyle w:val="Title"/>
        <w:ind w:right="-158"/>
        <w:jc w:val="both"/>
        <w:rPr>
          <w:rFonts w:ascii="Arial" w:hAnsi="Arial" w:cs="Arial"/>
          <w:sz w:val="8"/>
          <w:szCs w:val="8"/>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787802">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 </w:t>
      </w:r>
      <w:r w:rsidR="00AE640F" w:rsidRPr="00AE640F">
        <w:rPr>
          <w:rFonts w:ascii="Arial" w:hAnsi="Arial" w:cs="Arial"/>
          <w:sz w:val="22"/>
          <w:szCs w:val="22"/>
        </w:rPr>
        <w:t xml:space="preserve">Cheryl Vanscoder,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AE640F" w:rsidRPr="00AE640F">
        <w:rPr>
          <w:rFonts w:ascii="Arial" w:hAnsi="Arial" w:cs="Arial"/>
          <w:sz w:val="22"/>
          <w:szCs w:val="22"/>
        </w:rPr>
        <w:t xml:space="preserve"> </w:t>
      </w:r>
      <w:r w:rsidR="00787802">
        <w:rPr>
          <w:rFonts w:ascii="Arial" w:hAnsi="Arial" w:cs="Arial"/>
          <w:sz w:val="22"/>
          <w:szCs w:val="22"/>
        </w:rPr>
        <w:t xml:space="preserve">all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p>
    <w:p w:rsidR="00C325C3" w:rsidRPr="00883102" w:rsidRDefault="00C325C3" w:rsidP="00054D1A">
      <w:pPr>
        <w:ind w:right="-158"/>
        <w:jc w:val="both"/>
        <w:rPr>
          <w:rFonts w:ascii="Arial" w:hAnsi="Arial" w:cs="Arial"/>
          <w:sz w:val="12"/>
          <w:szCs w:val="12"/>
        </w:rPr>
      </w:pPr>
    </w:p>
    <w:p w:rsidR="00787802" w:rsidRDefault="00C325C3"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F3154B">
        <w:rPr>
          <w:rFonts w:ascii="Arial" w:hAnsi="Arial" w:cs="Arial"/>
          <w:sz w:val="22"/>
          <w:szCs w:val="22"/>
        </w:rPr>
        <w:t>5/12</w:t>
      </w:r>
      <w:r w:rsidR="00787802">
        <w:rPr>
          <w:rFonts w:ascii="Arial" w:hAnsi="Arial" w:cs="Arial"/>
          <w:sz w:val="22"/>
          <w:szCs w:val="22"/>
        </w:rPr>
        <w:t>/2</w:t>
      </w:r>
      <w:r w:rsidR="00F3154B">
        <w:rPr>
          <w:rFonts w:ascii="Arial" w:hAnsi="Arial" w:cs="Arial"/>
          <w:sz w:val="22"/>
          <w:szCs w:val="22"/>
        </w:rPr>
        <w:t>1) were</w:t>
      </w:r>
      <w:r w:rsidRPr="00FA1EF7">
        <w:rPr>
          <w:rFonts w:ascii="Arial" w:hAnsi="Arial" w:cs="Arial"/>
          <w:sz w:val="22"/>
          <w:szCs w:val="22"/>
        </w:rPr>
        <w:t xml:space="preserve"> reviewed by council. </w:t>
      </w:r>
      <w:r w:rsidR="00F3154B">
        <w:rPr>
          <w:rFonts w:ascii="Arial" w:hAnsi="Arial" w:cs="Arial"/>
          <w:sz w:val="22"/>
          <w:szCs w:val="22"/>
        </w:rPr>
        <w:t xml:space="preserve">Ms. Berry </w:t>
      </w:r>
      <w:r w:rsidR="00787802">
        <w:rPr>
          <w:rFonts w:ascii="Arial" w:hAnsi="Arial" w:cs="Arial"/>
          <w:sz w:val="22"/>
          <w:szCs w:val="22"/>
        </w:rPr>
        <w:t>made a motion for approval</w:t>
      </w:r>
      <w:r w:rsidR="00F3154B">
        <w:rPr>
          <w:rFonts w:ascii="Arial" w:hAnsi="Arial" w:cs="Arial"/>
          <w:sz w:val="22"/>
          <w:szCs w:val="22"/>
        </w:rPr>
        <w:t>, which was seconded by Ms. Hartman; all were in favor.</w:t>
      </w:r>
    </w:p>
    <w:p w:rsidR="00F3154B" w:rsidRPr="00A12272" w:rsidRDefault="00F3154B" w:rsidP="00612B92">
      <w:pPr>
        <w:ind w:right="-158"/>
        <w:jc w:val="both"/>
        <w:rPr>
          <w:rFonts w:ascii="Arial" w:hAnsi="Arial" w:cs="Arial"/>
          <w:sz w:val="16"/>
          <w:szCs w:val="16"/>
        </w:rPr>
      </w:pPr>
    </w:p>
    <w:p w:rsidR="00C325C3" w:rsidRDefault="00AE640F" w:rsidP="00787802">
      <w:pPr>
        <w:ind w:right="-158"/>
        <w:jc w:val="both"/>
        <w:rPr>
          <w:rFonts w:ascii="Arial" w:hAnsi="Arial" w:cs="Arial"/>
          <w:sz w:val="22"/>
          <w:szCs w:val="22"/>
        </w:rPr>
      </w:pPr>
      <w:r w:rsidRPr="00883102">
        <w:rPr>
          <w:rFonts w:ascii="Arial" w:hAnsi="Arial" w:cs="Arial"/>
          <w:sz w:val="22"/>
          <w:szCs w:val="22"/>
        </w:rPr>
        <w:t>All members of the BPA were present</w:t>
      </w:r>
      <w:r w:rsidR="00C325C3" w:rsidRPr="00883102">
        <w:rPr>
          <w:rFonts w:ascii="Arial" w:hAnsi="Arial" w:cs="Arial"/>
          <w:sz w:val="22"/>
          <w:szCs w:val="22"/>
        </w:rPr>
        <w:t xml:space="preserve"> until 7:</w:t>
      </w:r>
      <w:r w:rsidR="00787802">
        <w:rPr>
          <w:rFonts w:ascii="Arial" w:hAnsi="Arial" w:cs="Arial"/>
          <w:sz w:val="22"/>
          <w:szCs w:val="22"/>
        </w:rPr>
        <w:t>3</w:t>
      </w:r>
      <w:r w:rsidR="00F3154B">
        <w:rPr>
          <w:rFonts w:ascii="Arial" w:hAnsi="Arial" w:cs="Arial"/>
          <w:sz w:val="22"/>
          <w:szCs w:val="22"/>
        </w:rPr>
        <w:t>4</w:t>
      </w:r>
      <w:r w:rsidR="00C325C3" w:rsidRPr="00883102">
        <w:rPr>
          <w:rFonts w:ascii="Arial" w:hAnsi="Arial" w:cs="Arial"/>
          <w:sz w:val="22"/>
          <w:szCs w:val="22"/>
        </w:rPr>
        <w:t>pm</w:t>
      </w:r>
      <w:r w:rsidR="00787802">
        <w:rPr>
          <w:rFonts w:ascii="Arial" w:hAnsi="Arial" w:cs="Arial"/>
          <w:sz w:val="22"/>
          <w:szCs w:val="22"/>
        </w:rPr>
        <w:t>.</w:t>
      </w:r>
    </w:p>
    <w:p w:rsidR="00787802" w:rsidRDefault="00F3154B" w:rsidP="00A12272">
      <w:pPr>
        <w:pStyle w:val="ListParagraph"/>
        <w:numPr>
          <w:ilvl w:val="0"/>
          <w:numId w:val="39"/>
        </w:numPr>
        <w:ind w:left="450" w:right="-158" w:hanging="270"/>
        <w:jc w:val="both"/>
        <w:rPr>
          <w:rFonts w:ascii="Arial" w:hAnsi="Arial" w:cs="Arial"/>
          <w:sz w:val="22"/>
          <w:szCs w:val="22"/>
        </w:rPr>
      </w:pPr>
      <w:r>
        <w:rPr>
          <w:rFonts w:ascii="Arial" w:hAnsi="Arial" w:cs="Arial"/>
          <w:sz w:val="22"/>
          <w:szCs w:val="22"/>
        </w:rPr>
        <w:t>Sam Wolfe from AMP Ohio will be at our July meeting.</w:t>
      </w:r>
    </w:p>
    <w:p w:rsidR="00F3154B" w:rsidRDefault="00F3154B" w:rsidP="00A12272">
      <w:pPr>
        <w:pStyle w:val="ListParagraph"/>
        <w:numPr>
          <w:ilvl w:val="0"/>
          <w:numId w:val="39"/>
        </w:numPr>
        <w:ind w:left="450" w:right="-158" w:hanging="270"/>
        <w:jc w:val="both"/>
        <w:rPr>
          <w:rFonts w:ascii="Arial" w:hAnsi="Arial" w:cs="Arial"/>
          <w:sz w:val="22"/>
          <w:szCs w:val="22"/>
        </w:rPr>
      </w:pPr>
      <w:r>
        <w:rPr>
          <w:rFonts w:ascii="Arial" w:hAnsi="Arial" w:cs="Arial"/>
          <w:sz w:val="22"/>
          <w:szCs w:val="22"/>
        </w:rPr>
        <w:t xml:space="preserve">The BPA members up for election this year plan to run for another term. </w:t>
      </w:r>
    </w:p>
    <w:p w:rsidR="00F3154B" w:rsidRPr="00F3154B" w:rsidRDefault="00F3154B" w:rsidP="00F3154B">
      <w:pPr>
        <w:ind w:right="-158"/>
        <w:jc w:val="both"/>
        <w:rPr>
          <w:rFonts w:ascii="Arial" w:hAnsi="Arial" w:cs="Arial"/>
          <w:sz w:val="16"/>
          <w:szCs w:val="16"/>
        </w:rPr>
      </w:pPr>
    </w:p>
    <w:p w:rsidR="00F3154B" w:rsidRDefault="00F3154B" w:rsidP="00F3154B">
      <w:pPr>
        <w:ind w:right="-158"/>
        <w:jc w:val="both"/>
        <w:rPr>
          <w:rFonts w:ascii="Arial" w:hAnsi="Arial" w:cs="Arial"/>
          <w:sz w:val="22"/>
          <w:szCs w:val="22"/>
        </w:rPr>
      </w:pPr>
      <w:r>
        <w:rPr>
          <w:rFonts w:ascii="Arial" w:hAnsi="Arial" w:cs="Arial"/>
          <w:sz w:val="22"/>
          <w:szCs w:val="22"/>
        </w:rPr>
        <w:t xml:space="preserve">It was noted that 4 council members (Cheryl, Chad, Dee, and Jeff) are up for re-election this year as well. Jeff will not likely re-run, and Chad is unsure at this time. </w:t>
      </w:r>
    </w:p>
    <w:p w:rsidR="00F3154B" w:rsidRPr="00F3154B" w:rsidRDefault="00F3154B" w:rsidP="00F3154B">
      <w:pPr>
        <w:ind w:right="-158"/>
        <w:jc w:val="both"/>
        <w:rPr>
          <w:rFonts w:ascii="Arial" w:hAnsi="Arial" w:cs="Arial"/>
          <w:sz w:val="16"/>
          <w:szCs w:val="16"/>
        </w:rPr>
      </w:pPr>
    </w:p>
    <w:p w:rsidR="00E351EA" w:rsidRDefault="00F3154B" w:rsidP="00F3154B">
      <w:pPr>
        <w:ind w:right="-158"/>
        <w:jc w:val="both"/>
        <w:rPr>
          <w:rFonts w:ascii="Arial" w:hAnsi="Arial" w:cs="Arial"/>
          <w:sz w:val="22"/>
          <w:szCs w:val="22"/>
        </w:rPr>
      </w:pPr>
      <w:r w:rsidRPr="00F3154B">
        <w:rPr>
          <w:rFonts w:ascii="Arial" w:hAnsi="Arial" w:cs="Arial"/>
          <w:sz w:val="22"/>
          <w:szCs w:val="22"/>
          <w:u w:val="single"/>
        </w:rPr>
        <w:t>Visitors</w:t>
      </w:r>
      <w:r>
        <w:rPr>
          <w:rFonts w:ascii="Arial" w:hAnsi="Arial" w:cs="Arial"/>
          <w:sz w:val="22"/>
          <w:szCs w:val="22"/>
        </w:rPr>
        <w:t xml:space="preserve">: </w:t>
      </w:r>
    </w:p>
    <w:p w:rsidR="00F3154B" w:rsidRPr="00E351EA" w:rsidRDefault="00F3154B" w:rsidP="00E351EA">
      <w:pPr>
        <w:pStyle w:val="ListParagraph"/>
        <w:numPr>
          <w:ilvl w:val="0"/>
          <w:numId w:val="43"/>
        </w:numPr>
        <w:ind w:left="450" w:right="-158" w:hanging="270"/>
        <w:jc w:val="both"/>
        <w:rPr>
          <w:rFonts w:ascii="Arial" w:hAnsi="Arial" w:cs="Arial"/>
          <w:sz w:val="22"/>
          <w:szCs w:val="22"/>
        </w:rPr>
      </w:pPr>
      <w:r w:rsidRPr="00E351EA">
        <w:rPr>
          <w:rFonts w:ascii="Arial" w:hAnsi="Arial" w:cs="Arial"/>
          <w:b/>
          <w:sz w:val="22"/>
          <w:szCs w:val="22"/>
        </w:rPr>
        <w:t>Mark Ohashi</w:t>
      </w:r>
      <w:r w:rsidRPr="00E351EA">
        <w:rPr>
          <w:rFonts w:ascii="Arial" w:hAnsi="Arial" w:cs="Arial"/>
          <w:sz w:val="22"/>
          <w:szCs w:val="22"/>
        </w:rPr>
        <w:t xml:space="preserve">, the Executive Director of Wood County Habitat for Humanity, was in attendance to share information about the programs they offer (home ownership, home repair, etc). They have never built a Habitat home in Custar but would definitely be interested in doing so. Their site selection committee is still reviewing our High Street lot. </w:t>
      </w:r>
    </w:p>
    <w:p w:rsidR="00E351EA" w:rsidRPr="00E351EA" w:rsidRDefault="00E351EA" w:rsidP="00E351EA">
      <w:pPr>
        <w:ind w:left="450" w:right="-158" w:hanging="270"/>
        <w:jc w:val="both"/>
        <w:rPr>
          <w:rFonts w:ascii="Arial" w:hAnsi="Arial" w:cs="Arial"/>
          <w:sz w:val="4"/>
          <w:szCs w:val="4"/>
        </w:rPr>
      </w:pPr>
    </w:p>
    <w:p w:rsidR="00E351EA" w:rsidRPr="00E351EA" w:rsidRDefault="00E351EA" w:rsidP="00E351EA">
      <w:pPr>
        <w:pStyle w:val="ListParagraph"/>
        <w:numPr>
          <w:ilvl w:val="0"/>
          <w:numId w:val="43"/>
        </w:numPr>
        <w:ind w:left="450" w:right="-158" w:hanging="270"/>
        <w:jc w:val="both"/>
        <w:rPr>
          <w:rFonts w:ascii="Arial" w:hAnsi="Arial" w:cs="Arial"/>
          <w:sz w:val="22"/>
          <w:szCs w:val="22"/>
        </w:rPr>
      </w:pPr>
      <w:r w:rsidRPr="00E351EA">
        <w:rPr>
          <w:rFonts w:ascii="Arial" w:hAnsi="Arial" w:cs="Arial"/>
          <w:sz w:val="22"/>
          <w:szCs w:val="22"/>
        </w:rPr>
        <w:t xml:space="preserve">Employee </w:t>
      </w:r>
      <w:r w:rsidRPr="00E351EA">
        <w:rPr>
          <w:rFonts w:ascii="Arial" w:hAnsi="Arial" w:cs="Arial"/>
          <w:b/>
          <w:sz w:val="22"/>
          <w:szCs w:val="22"/>
        </w:rPr>
        <w:t>Shawn Allport</w:t>
      </w:r>
      <w:r w:rsidRPr="00E351EA">
        <w:rPr>
          <w:rFonts w:ascii="Arial" w:hAnsi="Arial" w:cs="Arial"/>
          <w:sz w:val="22"/>
          <w:szCs w:val="22"/>
        </w:rPr>
        <w:t xml:space="preserve"> was briefly in attendance (8:10-8:13pm). Council confirmed that it is no longer necessary for her to sanitize the playground equipment every week. She also asked about holding the annual Harvest Party this year (which was cancelled last year due to COVID), and council gave the go ahead on this. </w:t>
      </w:r>
    </w:p>
    <w:p w:rsidR="00C4516B" w:rsidRPr="0032065D" w:rsidRDefault="00C4516B" w:rsidP="00054D1A">
      <w:pPr>
        <w:ind w:right="-158"/>
        <w:jc w:val="both"/>
        <w:rPr>
          <w:rFonts w:ascii="Arial" w:hAnsi="Arial" w:cs="Arial"/>
          <w:color w:val="FF0000"/>
          <w:u w:val="single"/>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F3154B">
        <w:rPr>
          <w:rFonts w:ascii="Arial" w:hAnsi="Arial" w:cs="Arial"/>
          <w:sz w:val="22"/>
          <w:szCs w:val="22"/>
        </w:rPr>
        <w:t>5/13</w:t>
      </w:r>
      <w:r w:rsidR="00787802">
        <w:rPr>
          <w:rFonts w:ascii="Arial" w:hAnsi="Arial" w:cs="Arial"/>
          <w:sz w:val="22"/>
          <w:szCs w:val="22"/>
        </w:rPr>
        <w:t>/21-</w:t>
      </w:r>
      <w:r w:rsidR="00F3154B">
        <w:rPr>
          <w:rFonts w:ascii="Arial" w:hAnsi="Arial" w:cs="Arial"/>
          <w:sz w:val="22"/>
          <w:szCs w:val="22"/>
        </w:rPr>
        <w:t>6/9</w:t>
      </w:r>
      <w:r w:rsidR="00787802">
        <w:rPr>
          <w:rFonts w:ascii="Arial" w:hAnsi="Arial" w:cs="Arial"/>
          <w:sz w:val="22"/>
          <w:szCs w:val="22"/>
        </w:rPr>
        <w:t>/21</w:t>
      </w:r>
      <w:r w:rsidR="00E05EEC" w:rsidRPr="002035C4">
        <w:rPr>
          <w:rFonts w:ascii="Arial" w:hAnsi="Arial" w:cs="Arial"/>
          <w:sz w:val="22"/>
          <w:szCs w:val="22"/>
        </w:rPr>
        <w:t>, which included</w:t>
      </w:r>
      <w:r w:rsidR="002F400A" w:rsidRPr="002035C4">
        <w:rPr>
          <w:rFonts w:ascii="Arial" w:hAnsi="Arial" w:cs="Arial"/>
          <w:sz w:val="22"/>
          <w:szCs w:val="22"/>
        </w:rPr>
        <w:t>:</w:t>
      </w:r>
    </w:p>
    <w:p w:rsidR="001843CC" w:rsidRPr="002035C4" w:rsidRDefault="001843CC" w:rsidP="00054D1A">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2035C4" w:rsidRPr="002035C4">
        <w:rPr>
          <w:rFonts w:ascii="Arial" w:hAnsi="Arial" w:cs="Arial"/>
          <w:sz w:val="22"/>
          <w:szCs w:val="22"/>
        </w:rPr>
        <w:t>13</w:t>
      </w:r>
      <w:r w:rsidR="00787802">
        <w:rPr>
          <w:rFonts w:ascii="Arial" w:hAnsi="Arial" w:cs="Arial"/>
          <w:sz w:val="22"/>
          <w:szCs w:val="22"/>
        </w:rPr>
        <w:t>9</w:t>
      </w:r>
      <w:r w:rsidR="00F3154B">
        <w:rPr>
          <w:rFonts w:ascii="Arial" w:hAnsi="Arial" w:cs="Arial"/>
          <w:sz w:val="22"/>
          <w:szCs w:val="22"/>
        </w:rPr>
        <w:t>31</w:t>
      </w:r>
      <w:r w:rsidR="008017FE" w:rsidRPr="002035C4">
        <w:rPr>
          <w:rFonts w:ascii="Arial" w:hAnsi="Arial" w:cs="Arial"/>
          <w:sz w:val="22"/>
          <w:szCs w:val="22"/>
        </w:rPr>
        <w:t>-13</w:t>
      </w:r>
      <w:r w:rsidR="00787802">
        <w:rPr>
          <w:rFonts w:ascii="Arial" w:hAnsi="Arial" w:cs="Arial"/>
          <w:sz w:val="22"/>
          <w:szCs w:val="22"/>
        </w:rPr>
        <w:t>9</w:t>
      </w:r>
      <w:r w:rsidR="00F3154B">
        <w:rPr>
          <w:rFonts w:ascii="Arial" w:hAnsi="Arial" w:cs="Arial"/>
          <w:sz w:val="22"/>
          <w:szCs w:val="22"/>
        </w:rPr>
        <w:t>40</w:t>
      </w:r>
      <w:r w:rsidR="00E05EEC" w:rsidRPr="002035C4">
        <w:rPr>
          <w:rFonts w:ascii="Arial" w:hAnsi="Arial" w:cs="Arial"/>
          <w:sz w:val="22"/>
          <w:szCs w:val="22"/>
        </w:rPr>
        <w:t>, totaling $</w:t>
      </w:r>
      <w:r w:rsidR="00F3154B">
        <w:rPr>
          <w:rFonts w:ascii="Arial" w:hAnsi="Arial" w:cs="Arial"/>
          <w:sz w:val="22"/>
          <w:szCs w:val="22"/>
        </w:rPr>
        <w:t>24,170.82 (include</w:t>
      </w:r>
      <w:r w:rsidR="002C6CB3">
        <w:rPr>
          <w:rFonts w:ascii="Arial" w:hAnsi="Arial" w:cs="Arial"/>
          <w:sz w:val="22"/>
          <w:szCs w:val="22"/>
        </w:rPr>
        <w:t>s</w:t>
      </w:r>
      <w:r w:rsidR="00F3154B">
        <w:rPr>
          <w:rFonts w:ascii="Arial" w:hAnsi="Arial" w:cs="Arial"/>
          <w:sz w:val="22"/>
          <w:szCs w:val="22"/>
        </w:rPr>
        <w:t xml:space="preserve"> Precision Paving payment)</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8017FE" w:rsidRPr="00BF2BA0">
        <w:rPr>
          <w:rFonts w:ascii="Arial" w:hAnsi="Arial" w:cs="Arial"/>
          <w:sz w:val="22"/>
          <w:szCs w:val="22"/>
        </w:rPr>
        <w:t>13</w:t>
      </w:r>
      <w:r w:rsidR="002C6CB3">
        <w:rPr>
          <w:rFonts w:ascii="Arial" w:hAnsi="Arial" w:cs="Arial"/>
          <w:sz w:val="22"/>
          <w:szCs w:val="22"/>
        </w:rPr>
        <w:t>914</w:t>
      </w:r>
      <w:r w:rsidR="002035C4" w:rsidRPr="00BF2BA0">
        <w:rPr>
          <w:rFonts w:ascii="Arial" w:hAnsi="Arial" w:cs="Arial"/>
          <w:sz w:val="22"/>
          <w:szCs w:val="22"/>
        </w:rPr>
        <w:t>-13</w:t>
      </w:r>
      <w:r w:rsidR="002C6CB3">
        <w:rPr>
          <w:rFonts w:ascii="Arial" w:hAnsi="Arial" w:cs="Arial"/>
          <w:sz w:val="22"/>
          <w:szCs w:val="22"/>
        </w:rPr>
        <w:t>930</w:t>
      </w:r>
      <w:r w:rsidRPr="00BF2BA0">
        <w:rPr>
          <w:rFonts w:ascii="Arial" w:hAnsi="Arial" w:cs="Arial"/>
          <w:sz w:val="22"/>
          <w:szCs w:val="22"/>
        </w:rPr>
        <w:t>, totaling $</w:t>
      </w:r>
      <w:r w:rsidR="002C6CB3">
        <w:rPr>
          <w:rFonts w:ascii="Arial" w:hAnsi="Arial" w:cs="Arial"/>
          <w:sz w:val="22"/>
          <w:szCs w:val="22"/>
        </w:rPr>
        <w:t>2,895.08</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787802">
        <w:rPr>
          <w:rFonts w:ascii="Arial" w:hAnsi="Arial" w:cs="Arial"/>
          <w:sz w:val="22"/>
          <w:szCs w:val="22"/>
        </w:rPr>
        <w:t>7</w:t>
      </w:r>
      <w:r w:rsidRPr="00BF2BA0">
        <w:rPr>
          <w:rFonts w:ascii="Arial" w:hAnsi="Arial" w:cs="Arial"/>
          <w:sz w:val="22"/>
          <w:szCs w:val="22"/>
        </w:rPr>
        <w:t xml:space="preserve"> EFT payments, totaling $</w:t>
      </w:r>
      <w:r w:rsidR="002C6CB3">
        <w:rPr>
          <w:rFonts w:ascii="Arial" w:hAnsi="Arial" w:cs="Arial"/>
          <w:sz w:val="22"/>
          <w:szCs w:val="22"/>
        </w:rPr>
        <w:t>20,751.36</w:t>
      </w:r>
    </w:p>
    <w:p w:rsidR="00612B92" w:rsidRPr="00164A3B" w:rsidRDefault="00657FB5" w:rsidP="00164A3B">
      <w:pPr>
        <w:ind w:left="450" w:right="-158"/>
        <w:jc w:val="both"/>
        <w:rPr>
          <w:rFonts w:ascii="Arial" w:hAnsi="Arial" w:cs="Arial"/>
          <w:sz w:val="22"/>
          <w:szCs w:val="22"/>
        </w:rPr>
      </w:pPr>
      <w:r w:rsidRPr="00BF2BA0">
        <w:rPr>
          <w:rFonts w:ascii="Arial" w:hAnsi="Arial" w:cs="Arial"/>
          <w:sz w:val="22"/>
          <w:szCs w:val="22"/>
        </w:rPr>
        <w:t>M</w:t>
      </w:r>
      <w:r w:rsidR="002C6CB3">
        <w:rPr>
          <w:rFonts w:ascii="Arial" w:hAnsi="Arial" w:cs="Arial"/>
          <w:sz w:val="22"/>
          <w:szCs w:val="22"/>
        </w:rPr>
        <w:t>s</w:t>
      </w:r>
      <w:r w:rsidR="00787802">
        <w:rPr>
          <w:rFonts w:ascii="Arial" w:hAnsi="Arial" w:cs="Arial"/>
          <w:sz w:val="22"/>
          <w:szCs w:val="22"/>
        </w:rPr>
        <w:t xml:space="preserve">. </w:t>
      </w:r>
      <w:r w:rsidR="002C6CB3">
        <w:rPr>
          <w:rFonts w:ascii="Arial" w:hAnsi="Arial" w:cs="Arial"/>
          <w:sz w:val="22"/>
          <w:szCs w:val="22"/>
        </w:rPr>
        <w:t>Bates</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w:t>
      </w:r>
      <w:r w:rsidR="002C6CB3">
        <w:rPr>
          <w:rFonts w:ascii="Arial" w:hAnsi="Arial" w:cs="Arial"/>
          <w:sz w:val="22"/>
          <w:szCs w:val="22"/>
        </w:rPr>
        <w:t>rs. Vanscoder</w:t>
      </w:r>
      <w:r w:rsidR="00EC1281" w:rsidRPr="00BF2BA0">
        <w:rPr>
          <w:rFonts w:ascii="Arial" w:hAnsi="Arial" w:cs="Arial"/>
          <w:sz w:val="22"/>
          <w:szCs w:val="22"/>
        </w:rPr>
        <w:t>; all were in favor.</w:t>
      </w:r>
    </w:p>
    <w:p w:rsidR="008017FE" w:rsidRDefault="00EF363E" w:rsidP="008017FE">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2C6CB3">
        <w:rPr>
          <w:rFonts w:ascii="Arial" w:hAnsi="Arial" w:cs="Arial"/>
          <w:sz w:val="22"/>
          <w:szCs w:val="22"/>
        </w:rPr>
        <w:t>May</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35211F">
        <w:rPr>
          <w:rFonts w:ascii="Arial" w:hAnsi="Arial" w:cs="Arial"/>
          <w:sz w:val="22"/>
          <w:szCs w:val="22"/>
        </w:rPr>
        <w:t xml:space="preserve">Ms. </w:t>
      </w:r>
      <w:r w:rsidR="002C6CB3">
        <w:rPr>
          <w:rFonts w:ascii="Arial" w:hAnsi="Arial" w:cs="Arial"/>
          <w:sz w:val="22"/>
          <w:szCs w:val="22"/>
        </w:rPr>
        <w:t xml:space="preserve">Berry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seconded by </w:t>
      </w:r>
      <w:r w:rsidR="0035211F">
        <w:rPr>
          <w:rFonts w:ascii="Arial" w:hAnsi="Arial" w:cs="Arial"/>
          <w:sz w:val="22"/>
          <w:szCs w:val="22"/>
        </w:rPr>
        <w:t>Mr</w:t>
      </w:r>
      <w:r w:rsidR="002C6CB3">
        <w:rPr>
          <w:rFonts w:ascii="Arial" w:hAnsi="Arial" w:cs="Arial"/>
          <w:sz w:val="22"/>
          <w:szCs w:val="22"/>
        </w:rPr>
        <w:t>. C Dauster</w:t>
      </w:r>
      <w:r w:rsidR="0035211F">
        <w:rPr>
          <w:rFonts w:ascii="Arial" w:hAnsi="Arial" w:cs="Arial"/>
          <w:sz w:val="22"/>
          <w:szCs w:val="22"/>
        </w:rPr>
        <w:t>;</w:t>
      </w:r>
      <w:r w:rsidR="008017FE" w:rsidRPr="00BF2BA0">
        <w:rPr>
          <w:rFonts w:ascii="Arial" w:hAnsi="Arial" w:cs="Arial"/>
          <w:sz w:val="22"/>
          <w:szCs w:val="22"/>
        </w:rPr>
        <w:t xml:space="preserve"> all were in favor. </w:t>
      </w:r>
    </w:p>
    <w:p w:rsidR="002C6CB3" w:rsidRPr="00FC40B1" w:rsidRDefault="002C6CB3" w:rsidP="008017FE">
      <w:pPr>
        <w:pStyle w:val="ListParagraph"/>
        <w:numPr>
          <w:ilvl w:val="0"/>
          <w:numId w:val="1"/>
        </w:numPr>
        <w:ind w:left="450" w:right="-158" w:hanging="270"/>
        <w:jc w:val="both"/>
        <w:rPr>
          <w:rFonts w:ascii="Arial" w:hAnsi="Arial" w:cs="Arial"/>
          <w:sz w:val="22"/>
          <w:szCs w:val="22"/>
        </w:rPr>
      </w:pPr>
      <w:r w:rsidRPr="00FC40B1">
        <w:rPr>
          <w:rFonts w:ascii="Arial" w:hAnsi="Arial" w:cs="Arial"/>
          <w:sz w:val="22"/>
          <w:szCs w:val="22"/>
        </w:rPr>
        <w:t>Audit Update- The auditors are finished with their work and will bringing back our boxes of documents tomorrow. A draft of the audit report was emailed to council for their review. We did not receive any citations, but several recommendations were made…</w:t>
      </w:r>
    </w:p>
    <w:p w:rsidR="003A6BD1" w:rsidRPr="00FC40B1" w:rsidRDefault="003A6BD1" w:rsidP="003A6BD1">
      <w:pPr>
        <w:pStyle w:val="ListParagraph"/>
        <w:numPr>
          <w:ilvl w:val="0"/>
          <w:numId w:val="44"/>
        </w:numPr>
        <w:ind w:left="1260" w:right="-158" w:hanging="270"/>
        <w:jc w:val="both"/>
        <w:rPr>
          <w:rFonts w:ascii="Arial" w:hAnsi="Arial" w:cs="Arial"/>
          <w:sz w:val="22"/>
          <w:szCs w:val="22"/>
        </w:rPr>
      </w:pPr>
      <w:r w:rsidRPr="00FC40B1">
        <w:rPr>
          <w:rFonts w:ascii="Arial" w:hAnsi="Arial" w:cs="Arial"/>
          <w:sz w:val="22"/>
          <w:szCs w:val="22"/>
        </w:rPr>
        <w:t xml:space="preserve">The maximum amount of blanket purchase orders should be set by council. </w:t>
      </w:r>
    </w:p>
    <w:p w:rsidR="003A6BD1" w:rsidRPr="00FC40B1" w:rsidRDefault="003A6BD1" w:rsidP="003A6BD1">
      <w:pPr>
        <w:pStyle w:val="ListParagraph"/>
        <w:numPr>
          <w:ilvl w:val="0"/>
          <w:numId w:val="44"/>
        </w:numPr>
        <w:ind w:left="1260" w:right="-158" w:hanging="270"/>
        <w:jc w:val="both"/>
        <w:rPr>
          <w:rFonts w:ascii="Arial" w:hAnsi="Arial" w:cs="Arial"/>
          <w:sz w:val="22"/>
          <w:szCs w:val="22"/>
        </w:rPr>
      </w:pPr>
      <w:r w:rsidRPr="00FC40B1">
        <w:rPr>
          <w:rFonts w:ascii="Arial" w:hAnsi="Arial" w:cs="Arial"/>
          <w:sz w:val="22"/>
          <w:szCs w:val="22"/>
        </w:rPr>
        <w:t>We have a records retention policy, but don’t yet have a records retention schedule. This is something that we need to establish. Further, our records policy should be included as a part of (within) the Employee Handbook.</w:t>
      </w:r>
    </w:p>
    <w:p w:rsidR="003A6BD1" w:rsidRPr="00FC40B1" w:rsidRDefault="003A6BD1" w:rsidP="003A6BD1">
      <w:pPr>
        <w:pStyle w:val="ListParagraph"/>
        <w:numPr>
          <w:ilvl w:val="0"/>
          <w:numId w:val="44"/>
        </w:numPr>
        <w:ind w:left="1260" w:right="-158" w:hanging="270"/>
        <w:jc w:val="both"/>
        <w:rPr>
          <w:rFonts w:ascii="Arial" w:hAnsi="Arial" w:cs="Arial"/>
          <w:sz w:val="22"/>
          <w:szCs w:val="22"/>
        </w:rPr>
      </w:pPr>
      <w:r w:rsidRPr="00FC40B1">
        <w:rPr>
          <w:rFonts w:ascii="Arial" w:hAnsi="Arial" w:cs="Arial"/>
          <w:sz w:val="22"/>
          <w:szCs w:val="22"/>
        </w:rPr>
        <w:t xml:space="preserve">An official Disaster Recovery Plan needs to be established (in writing). If a disaster were to take place that destroyed the computer/software and all hard copies of our files, we need to have procedures in place to restore all of our information and documents. </w:t>
      </w:r>
    </w:p>
    <w:p w:rsidR="003A6BD1" w:rsidRPr="00FC40B1" w:rsidRDefault="003A6BD1" w:rsidP="003A6BD1">
      <w:pPr>
        <w:pStyle w:val="ListParagraph"/>
        <w:numPr>
          <w:ilvl w:val="0"/>
          <w:numId w:val="44"/>
        </w:numPr>
        <w:ind w:left="1260" w:right="-158" w:hanging="270"/>
        <w:jc w:val="both"/>
        <w:rPr>
          <w:rFonts w:ascii="Arial" w:hAnsi="Arial" w:cs="Arial"/>
          <w:sz w:val="22"/>
          <w:szCs w:val="22"/>
        </w:rPr>
      </w:pPr>
      <w:r w:rsidRPr="00FC40B1">
        <w:rPr>
          <w:rFonts w:ascii="Arial" w:hAnsi="Arial" w:cs="Arial"/>
          <w:sz w:val="22"/>
          <w:szCs w:val="22"/>
        </w:rPr>
        <w:t xml:space="preserve">A few items were missing from the Notes to the Financial Statements. It was recommended that we use the AOS’s shell/template to compile these each year. </w:t>
      </w:r>
    </w:p>
    <w:p w:rsidR="00FC40B1" w:rsidRPr="00FC40B1" w:rsidRDefault="003A6BD1" w:rsidP="00FC40B1">
      <w:pPr>
        <w:pStyle w:val="ListParagraph"/>
        <w:numPr>
          <w:ilvl w:val="0"/>
          <w:numId w:val="44"/>
        </w:numPr>
        <w:ind w:left="1260" w:right="-158" w:hanging="270"/>
        <w:jc w:val="both"/>
        <w:rPr>
          <w:rFonts w:ascii="Arial" w:hAnsi="Arial" w:cs="Arial"/>
          <w:sz w:val="22"/>
          <w:szCs w:val="22"/>
        </w:rPr>
      </w:pPr>
      <w:r w:rsidRPr="00FC40B1">
        <w:rPr>
          <w:rFonts w:ascii="Arial" w:hAnsi="Arial" w:cs="Arial"/>
          <w:sz w:val="22"/>
          <w:szCs w:val="22"/>
        </w:rPr>
        <w:t xml:space="preserve">A report of any adjustments made to utility accounts should be approved by the BPA on a monthly basis. </w:t>
      </w:r>
    </w:p>
    <w:p w:rsidR="00EC4233" w:rsidRPr="0029571B" w:rsidRDefault="002C6CB3" w:rsidP="00FF57A8">
      <w:pPr>
        <w:pStyle w:val="ListParagraph"/>
        <w:numPr>
          <w:ilvl w:val="0"/>
          <w:numId w:val="1"/>
        </w:numPr>
        <w:ind w:left="450" w:right="-158" w:hanging="270"/>
        <w:jc w:val="both"/>
        <w:rPr>
          <w:rFonts w:ascii="Arial" w:hAnsi="Arial" w:cs="Arial"/>
        </w:rPr>
      </w:pPr>
      <w:r>
        <w:rPr>
          <w:rFonts w:ascii="Arial" w:hAnsi="Arial" w:cs="Arial"/>
          <w:sz w:val="22"/>
          <w:szCs w:val="22"/>
        </w:rPr>
        <w:t xml:space="preserve">We haven’t received any new information on the ARPA/Fiscal Recovery Act money, but council will be updated as soon as we are made aware of anything. </w:t>
      </w:r>
    </w:p>
    <w:p w:rsidR="00EC4233" w:rsidRPr="00EC4233" w:rsidRDefault="00EC4233" w:rsidP="00EC4233">
      <w:pPr>
        <w:pStyle w:val="ListParagraph"/>
        <w:ind w:left="450" w:right="-158"/>
        <w:jc w:val="both"/>
        <w:rPr>
          <w:rFonts w:ascii="Arial" w:hAnsi="Arial" w:cs="Arial"/>
          <w:color w:val="FF0000"/>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p>
    <w:p w:rsidR="00B13277" w:rsidRPr="0032065D" w:rsidRDefault="00B13277" w:rsidP="00B13277">
      <w:pPr>
        <w:pStyle w:val="ListParagraph"/>
        <w:ind w:left="450" w:right="-158"/>
        <w:jc w:val="both"/>
        <w:rPr>
          <w:rFonts w:ascii="Arial" w:hAnsi="Arial" w:cs="Arial"/>
          <w:color w:val="FF0000"/>
          <w:sz w:val="4"/>
          <w:szCs w:val="4"/>
        </w:rPr>
      </w:pPr>
    </w:p>
    <w:p w:rsidR="007B2C1D" w:rsidRPr="007B2C1D" w:rsidRDefault="00BA379A" w:rsidP="007B2C1D">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2C6CB3" w:rsidRDefault="008A34B9" w:rsidP="002C6CB3">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Between the recycling area and the Water Shed, there is s spot where the concrete meets up with the pavement that cars will drive over; this has caused </w:t>
      </w:r>
      <w:r w:rsidR="00824DE9">
        <w:rPr>
          <w:rFonts w:ascii="Arial" w:hAnsi="Arial" w:cs="Arial"/>
          <w:sz w:val="22"/>
          <w:szCs w:val="22"/>
        </w:rPr>
        <w:t>an unsightly hole in the grass area</w:t>
      </w:r>
      <w:r>
        <w:rPr>
          <w:rFonts w:ascii="Arial" w:hAnsi="Arial" w:cs="Arial"/>
          <w:sz w:val="22"/>
          <w:szCs w:val="22"/>
        </w:rPr>
        <w:t xml:space="preserve">. Instead of asking Milton Twp for recycling monies to fix this, it was suggested that we put a large rock or some reflector flags there to keep people out of this spot. </w:t>
      </w:r>
    </w:p>
    <w:p w:rsidR="00A22BE8" w:rsidRDefault="008A34B9" w:rsidP="002C6CB3">
      <w:pPr>
        <w:pStyle w:val="ListParagraph"/>
        <w:numPr>
          <w:ilvl w:val="1"/>
          <w:numId w:val="9"/>
        </w:numPr>
        <w:ind w:left="990" w:right="-158" w:hanging="270"/>
        <w:jc w:val="both"/>
        <w:rPr>
          <w:rFonts w:ascii="Arial" w:hAnsi="Arial" w:cs="Arial"/>
          <w:sz w:val="22"/>
          <w:szCs w:val="22"/>
        </w:rPr>
      </w:pPr>
      <w:r>
        <w:rPr>
          <w:rFonts w:ascii="Arial" w:hAnsi="Arial" w:cs="Arial"/>
          <w:sz w:val="22"/>
          <w:szCs w:val="22"/>
        </w:rPr>
        <w:lastRenderedPageBreak/>
        <w:t xml:space="preserve">Jim has been unable to find any large rocks for the border of the garden spots on each side of the pavilion ramp. It was suggested that we purchase some of these from Palmers Excavating (cost is $150/ton). Ms. Hartman is going to go see what they look like before we buy any. </w:t>
      </w:r>
    </w:p>
    <w:p w:rsidR="008A34B9" w:rsidRDefault="008A34B9" w:rsidP="002C6CB3">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The Mayor hasn’t made it over to North Branch Nursery yet to check out the types of trees that were discussed at the previous meeting. When we do get the new tree, it should be planted a few feet over from the old stump. </w:t>
      </w:r>
    </w:p>
    <w:p w:rsidR="008A34B9" w:rsidRDefault="008A34B9" w:rsidP="002C6CB3">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The Mayor plans to move the limestone pile this coming Friday. </w:t>
      </w:r>
    </w:p>
    <w:p w:rsidR="00013FAC" w:rsidRPr="00FE17EE" w:rsidRDefault="00E351EA" w:rsidP="00FE17EE">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The first tree to the south in the tree line at Community Park is leaning again, so </w:t>
      </w:r>
      <w:r w:rsidR="008A34B9">
        <w:rPr>
          <w:rFonts w:ascii="Arial" w:hAnsi="Arial" w:cs="Arial"/>
          <w:sz w:val="22"/>
          <w:szCs w:val="22"/>
        </w:rPr>
        <w:t>Mr. Vanscoder will be asked to stake th</w:t>
      </w:r>
      <w:r>
        <w:rPr>
          <w:rFonts w:ascii="Arial" w:hAnsi="Arial" w:cs="Arial"/>
          <w:sz w:val="22"/>
          <w:szCs w:val="22"/>
        </w:rPr>
        <w:t xml:space="preserve">is. </w:t>
      </w:r>
    </w:p>
    <w:p w:rsidR="0017263F" w:rsidRPr="00013FAC" w:rsidRDefault="0017263F" w:rsidP="00013FAC">
      <w:pPr>
        <w:ind w:right="-158"/>
        <w:jc w:val="both"/>
        <w:rPr>
          <w:rFonts w:ascii="Arial" w:hAnsi="Arial" w:cs="Arial"/>
          <w:sz w:val="4"/>
          <w:szCs w:val="4"/>
        </w:rPr>
      </w:pPr>
    </w:p>
    <w:p w:rsidR="00657FB5" w:rsidRPr="0035211F" w:rsidRDefault="00657FB5" w:rsidP="0035211F">
      <w:pPr>
        <w:ind w:left="720" w:right="-158"/>
        <w:jc w:val="both"/>
        <w:rPr>
          <w:rFonts w:ascii="Arial" w:hAnsi="Arial" w:cs="Arial"/>
          <w:color w:val="000000" w:themeColor="text1"/>
          <w:sz w:val="4"/>
          <w:szCs w:val="4"/>
        </w:rPr>
      </w:pPr>
    </w:p>
    <w:p w:rsidR="00013FAC" w:rsidRPr="00013FAC" w:rsidRDefault="00EC2E72" w:rsidP="00013FAC">
      <w:pPr>
        <w:pStyle w:val="ListParagraph"/>
        <w:numPr>
          <w:ilvl w:val="0"/>
          <w:numId w:val="13"/>
        </w:numPr>
        <w:ind w:left="450" w:right="-158" w:hanging="270"/>
        <w:jc w:val="both"/>
        <w:rPr>
          <w:rFonts w:ascii="Arial" w:hAnsi="Arial" w:cs="Arial"/>
          <w:color w:val="000000" w:themeColor="text1"/>
          <w:sz w:val="22"/>
          <w:szCs w:val="22"/>
        </w:rPr>
      </w:pPr>
      <w:r w:rsidRPr="000E51D2">
        <w:rPr>
          <w:rFonts w:ascii="Arial" w:hAnsi="Arial" w:cs="Arial"/>
          <w:b/>
          <w:color w:val="000000" w:themeColor="text1"/>
          <w:sz w:val="22"/>
          <w:szCs w:val="22"/>
        </w:rPr>
        <w:t>Streets</w:t>
      </w:r>
      <w:r w:rsidR="005F3056">
        <w:rPr>
          <w:rFonts w:ascii="Arial" w:hAnsi="Arial" w:cs="Arial"/>
          <w:b/>
          <w:color w:val="000000" w:themeColor="text1"/>
          <w:sz w:val="22"/>
          <w:szCs w:val="22"/>
        </w:rPr>
        <w:t>/Sidewalks</w:t>
      </w:r>
      <w:r w:rsidR="00006742" w:rsidRPr="000E51D2">
        <w:rPr>
          <w:rFonts w:ascii="Arial" w:hAnsi="Arial" w:cs="Arial"/>
          <w:color w:val="000000" w:themeColor="text1"/>
          <w:sz w:val="22"/>
          <w:szCs w:val="22"/>
        </w:rPr>
        <w:t>-</w:t>
      </w:r>
    </w:p>
    <w:p w:rsidR="0035211F" w:rsidRDefault="00E351EA" w:rsidP="0035211F">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 xml:space="preserve">Jim was able to restore some of the alleys, but the </w:t>
      </w:r>
      <w:r w:rsidR="00824DE9">
        <w:rPr>
          <w:rFonts w:ascii="Arial" w:hAnsi="Arial" w:cs="Arial"/>
          <w:sz w:val="22"/>
          <w:szCs w:val="22"/>
        </w:rPr>
        <w:t>post office right-of-way and the stone alleys are still in need of attention.</w:t>
      </w:r>
    </w:p>
    <w:p w:rsidR="00591AB8" w:rsidRPr="00FC40B1" w:rsidRDefault="00E351EA" w:rsidP="00FC40B1">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Ms. Bates asked about the alley near the Legion that gathers standing water and draws mosquitos. The Mayor will contact the Health Dept to see if we can get some mosquito dunks.</w:t>
      </w:r>
    </w:p>
    <w:p w:rsidR="00CB1C0C" w:rsidRPr="00E16913" w:rsidRDefault="00CB1C0C" w:rsidP="00E16913">
      <w:pPr>
        <w:ind w:right="-158"/>
        <w:jc w:val="both"/>
        <w:rPr>
          <w:rFonts w:ascii="Arial" w:hAnsi="Arial" w:cs="Arial"/>
          <w:color w:val="FF0000"/>
          <w:sz w:val="4"/>
          <w:szCs w:val="4"/>
        </w:rPr>
      </w:pPr>
    </w:p>
    <w:p w:rsidR="00A22BE8" w:rsidRPr="00FC40B1" w:rsidRDefault="00CB1C0C" w:rsidP="00FC40B1">
      <w:pPr>
        <w:pStyle w:val="ListParagraph"/>
        <w:numPr>
          <w:ilvl w:val="0"/>
          <w:numId w:val="13"/>
        </w:numPr>
        <w:ind w:left="450" w:right="-158" w:hanging="270"/>
        <w:jc w:val="both"/>
        <w:rPr>
          <w:rFonts w:ascii="Arial" w:hAnsi="Arial" w:cs="Arial"/>
          <w:color w:val="000000" w:themeColor="text1"/>
          <w:sz w:val="22"/>
          <w:szCs w:val="22"/>
        </w:rPr>
      </w:pPr>
      <w:r w:rsidRPr="005F3056">
        <w:rPr>
          <w:rFonts w:ascii="Arial" w:hAnsi="Arial" w:cs="Arial"/>
          <w:b/>
          <w:color w:val="000000" w:themeColor="text1"/>
          <w:sz w:val="22"/>
          <w:szCs w:val="22"/>
        </w:rPr>
        <w:t>Safety</w:t>
      </w:r>
      <w:r w:rsidRPr="005F3056">
        <w:rPr>
          <w:rFonts w:ascii="Arial" w:hAnsi="Arial" w:cs="Arial"/>
          <w:color w:val="000000" w:themeColor="text1"/>
          <w:sz w:val="22"/>
          <w:szCs w:val="22"/>
        </w:rPr>
        <w:t>-</w:t>
      </w:r>
      <w:r w:rsidR="00FC40B1">
        <w:rPr>
          <w:rFonts w:ascii="Arial" w:hAnsi="Arial" w:cs="Arial"/>
          <w:color w:val="000000" w:themeColor="text1"/>
          <w:sz w:val="22"/>
          <w:szCs w:val="22"/>
        </w:rPr>
        <w:t xml:space="preserve"> Ms. Bates reported an uptick of copperheads in the area and advised we be on the lookout.</w:t>
      </w:r>
    </w:p>
    <w:p w:rsidR="00C103C6" w:rsidRPr="00C103C6" w:rsidRDefault="00C103C6" w:rsidP="00C103C6">
      <w:pPr>
        <w:pStyle w:val="ListParagraph"/>
        <w:ind w:left="990" w:right="-158"/>
        <w:jc w:val="both"/>
        <w:rPr>
          <w:rFonts w:ascii="Arial" w:hAnsi="Arial" w:cs="Arial"/>
          <w:color w:val="000000" w:themeColor="text1"/>
          <w:sz w:val="4"/>
          <w:szCs w:val="4"/>
        </w:rPr>
      </w:pPr>
    </w:p>
    <w:p w:rsidR="00A22BE8" w:rsidRPr="00A22BE8" w:rsidRDefault="00A22BE8" w:rsidP="00A22BE8">
      <w:pPr>
        <w:pStyle w:val="ListParagraph"/>
        <w:numPr>
          <w:ilvl w:val="0"/>
          <w:numId w:val="13"/>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Zoning</w:t>
      </w:r>
      <w:r w:rsidRPr="00A22BE8">
        <w:rPr>
          <w:rFonts w:ascii="Arial" w:hAnsi="Arial" w:cs="Arial"/>
          <w:color w:val="000000" w:themeColor="text1"/>
          <w:sz w:val="22"/>
          <w:szCs w:val="22"/>
        </w:rPr>
        <w:t>-</w:t>
      </w:r>
      <w:r>
        <w:rPr>
          <w:rFonts w:ascii="Arial" w:hAnsi="Arial" w:cs="Arial"/>
          <w:color w:val="000000" w:themeColor="text1"/>
          <w:sz w:val="22"/>
          <w:szCs w:val="22"/>
        </w:rPr>
        <w:t xml:space="preserve"> </w:t>
      </w:r>
      <w:r w:rsidR="00FC40B1">
        <w:rPr>
          <w:rFonts w:ascii="Arial" w:hAnsi="Arial" w:cs="Arial"/>
          <w:color w:val="000000" w:themeColor="text1"/>
          <w:sz w:val="22"/>
          <w:szCs w:val="22"/>
        </w:rPr>
        <w:t>The committee met on June 2</w:t>
      </w:r>
      <w:r w:rsidR="00FC40B1" w:rsidRPr="00FC40B1">
        <w:rPr>
          <w:rFonts w:ascii="Arial" w:hAnsi="Arial" w:cs="Arial"/>
          <w:color w:val="000000" w:themeColor="text1"/>
          <w:sz w:val="22"/>
          <w:szCs w:val="22"/>
          <w:vertAlign w:val="superscript"/>
        </w:rPr>
        <w:t>nd</w:t>
      </w:r>
      <w:r w:rsidR="00FC40B1">
        <w:rPr>
          <w:rFonts w:ascii="Arial" w:hAnsi="Arial" w:cs="Arial"/>
          <w:color w:val="000000" w:themeColor="text1"/>
          <w:sz w:val="22"/>
          <w:szCs w:val="22"/>
        </w:rPr>
        <w:t xml:space="preserve"> to discuss regulations for large storage containers. After the BPA purchased the CONEX box (for additional storage next to the existing building), concerns arose as to whether residents could put these on their property. The committee felt it fair to allow such units for a temporary amount of time going forward (60-90 days), as they would be an eyesore in open spaces throughout the town if set permanently. The Mayor will work with the Fiscal Officer to start compiling a draft ordinance. </w:t>
      </w:r>
    </w:p>
    <w:p w:rsidR="002035C4" w:rsidRPr="000016C2" w:rsidRDefault="002035C4" w:rsidP="002035C4">
      <w:pPr>
        <w:pStyle w:val="ListParagraph"/>
        <w:tabs>
          <w:tab w:val="left" w:pos="1350"/>
        </w:tabs>
        <w:ind w:left="990" w:right="-158"/>
        <w:jc w:val="both"/>
        <w:rPr>
          <w:rFonts w:ascii="Arial" w:hAnsi="Arial" w:cs="Arial"/>
          <w:color w:val="FF0000"/>
          <w:sz w:val="22"/>
          <w:szCs w:val="22"/>
        </w:rPr>
      </w:pPr>
    </w:p>
    <w:p w:rsidR="0035211F" w:rsidRDefault="00150A20" w:rsidP="0035211F">
      <w:pPr>
        <w:tabs>
          <w:tab w:val="left" w:pos="1350"/>
        </w:tabs>
        <w:ind w:right="-158"/>
        <w:jc w:val="both"/>
        <w:rPr>
          <w:rFonts w:ascii="Arial" w:hAnsi="Arial" w:cs="Arial"/>
          <w:color w:val="000000" w:themeColor="text1"/>
          <w:sz w:val="22"/>
          <w:szCs w:val="22"/>
          <w:u w:val="single"/>
        </w:rPr>
      </w:pPr>
      <w:r w:rsidRPr="007D099F">
        <w:rPr>
          <w:rFonts w:ascii="Arial" w:hAnsi="Arial" w:cs="Arial"/>
          <w:color w:val="000000" w:themeColor="text1"/>
          <w:sz w:val="22"/>
          <w:szCs w:val="22"/>
          <w:u w:val="single"/>
        </w:rPr>
        <w:t>Other Business</w:t>
      </w:r>
    </w:p>
    <w:p w:rsidR="00FC40B1" w:rsidRDefault="00E351EA" w:rsidP="0035211F">
      <w:pPr>
        <w:tabs>
          <w:tab w:val="left" w:pos="1350"/>
        </w:tabs>
        <w:ind w:right="-158"/>
        <w:jc w:val="both"/>
        <w:rPr>
          <w:rFonts w:ascii="Arial" w:hAnsi="Arial" w:cs="Arial"/>
          <w:color w:val="000000" w:themeColor="text1"/>
          <w:sz w:val="22"/>
          <w:szCs w:val="22"/>
        </w:rPr>
      </w:pPr>
      <w:r w:rsidRPr="00E351EA">
        <w:rPr>
          <w:rFonts w:ascii="Arial" w:hAnsi="Arial" w:cs="Arial"/>
          <w:color w:val="000000" w:themeColor="text1"/>
          <w:sz w:val="22"/>
          <w:szCs w:val="22"/>
        </w:rPr>
        <w:t>On June 18</w:t>
      </w:r>
      <w:r w:rsidRPr="00E351EA">
        <w:rPr>
          <w:rFonts w:ascii="Arial" w:hAnsi="Arial" w:cs="Arial"/>
          <w:color w:val="000000" w:themeColor="text1"/>
          <w:sz w:val="22"/>
          <w:szCs w:val="22"/>
          <w:vertAlign w:val="superscript"/>
        </w:rPr>
        <w:t>th</w:t>
      </w:r>
      <w:r w:rsidRPr="00E351EA">
        <w:rPr>
          <w:rFonts w:ascii="Arial" w:hAnsi="Arial" w:cs="Arial"/>
          <w:color w:val="000000" w:themeColor="text1"/>
          <w:sz w:val="22"/>
          <w:szCs w:val="22"/>
        </w:rPr>
        <w:t xml:space="preserve">, there will be a vaccination clinic here in Custar at the Legion Hall. </w:t>
      </w:r>
      <w:r w:rsidR="00FE17EE">
        <w:rPr>
          <w:rFonts w:ascii="Arial" w:hAnsi="Arial" w:cs="Arial"/>
          <w:color w:val="000000" w:themeColor="text1"/>
          <w:sz w:val="22"/>
          <w:szCs w:val="22"/>
        </w:rPr>
        <w:t>Sarah will post reminder info to the Village Facebook page.</w:t>
      </w:r>
    </w:p>
    <w:p w:rsidR="00FC40B1" w:rsidRPr="0034061D" w:rsidRDefault="00FC40B1" w:rsidP="0035211F">
      <w:pPr>
        <w:tabs>
          <w:tab w:val="left" w:pos="1350"/>
        </w:tabs>
        <w:ind w:right="-158"/>
        <w:jc w:val="both"/>
        <w:rPr>
          <w:rFonts w:ascii="Arial" w:hAnsi="Arial" w:cs="Arial"/>
          <w:color w:val="000000" w:themeColor="text1"/>
          <w:sz w:val="10"/>
          <w:szCs w:val="10"/>
        </w:rPr>
      </w:pPr>
    </w:p>
    <w:p w:rsidR="00E351EA" w:rsidRDefault="00FC40B1" w:rsidP="0035211F">
      <w:pPr>
        <w:tabs>
          <w:tab w:val="left" w:pos="1350"/>
        </w:tabs>
        <w:ind w:right="-158"/>
        <w:jc w:val="both"/>
        <w:rPr>
          <w:rFonts w:ascii="Arial" w:hAnsi="Arial" w:cs="Arial"/>
          <w:color w:val="000000" w:themeColor="text1"/>
          <w:sz w:val="22"/>
          <w:szCs w:val="22"/>
        </w:rPr>
      </w:pPr>
      <w:r>
        <w:rPr>
          <w:rFonts w:ascii="Arial" w:hAnsi="Arial" w:cs="Arial"/>
          <w:color w:val="000000" w:themeColor="text1"/>
          <w:sz w:val="22"/>
          <w:szCs w:val="22"/>
        </w:rPr>
        <w:t xml:space="preserve">The Mayor was recently asked whether or not residents were allowed to move their mailboxes so they have more room to park. This is something that </w:t>
      </w:r>
      <w:r w:rsidR="00824DE9">
        <w:rPr>
          <w:rFonts w:ascii="Arial" w:hAnsi="Arial" w:cs="Arial"/>
          <w:color w:val="000000" w:themeColor="text1"/>
          <w:sz w:val="22"/>
          <w:szCs w:val="22"/>
        </w:rPr>
        <w:t>will need to be looked into further</w:t>
      </w:r>
      <w:r>
        <w:rPr>
          <w:rFonts w:ascii="Arial" w:hAnsi="Arial" w:cs="Arial"/>
          <w:color w:val="000000" w:themeColor="text1"/>
          <w:sz w:val="22"/>
          <w:szCs w:val="22"/>
        </w:rPr>
        <w:t>. Ms. Hartman has a book of USPS regulations that she will try to find.</w:t>
      </w:r>
      <w:r w:rsidR="00FE17EE">
        <w:rPr>
          <w:rFonts w:ascii="Arial" w:hAnsi="Arial" w:cs="Arial"/>
          <w:color w:val="000000" w:themeColor="text1"/>
          <w:sz w:val="22"/>
          <w:szCs w:val="22"/>
        </w:rPr>
        <w:t xml:space="preserve">  </w:t>
      </w:r>
      <w:bookmarkStart w:id="0" w:name="_GoBack"/>
      <w:bookmarkEnd w:id="0"/>
    </w:p>
    <w:p w:rsidR="00E351EA" w:rsidRPr="00E351EA" w:rsidRDefault="00E351EA" w:rsidP="0035211F">
      <w:pPr>
        <w:tabs>
          <w:tab w:val="left" w:pos="1350"/>
        </w:tabs>
        <w:ind w:right="-158"/>
        <w:jc w:val="both"/>
        <w:rPr>
          <w:rFonts w:ascii="Arial" w:hAnsi="Arial" w:cs="Arial"/>
          <w:color w:val="000000" w:themeColor="text1"/>
          <w:sz w:val="22"/>
          <w:szCs w:val="22"/>
        </w:rPr>
      </w:pPr>
    </w:p>
    <w:p w:rsidR="004452BB" w:rsidRDefault="008A34B9" w:rsidP="00D55504">
      <w:pPr>
        <w:ind w:right="-158"/>
        <w:rPr>
          <w:rFonts w:ascii="Arial" w:hAnsi="Arial" w:cs="Arial"/>
          <w:sz w:val="22"/>
          <w:szCs w:val="22"/>
        </w:rPr>
      </w:pPr>
      <w:r>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 xml:space="preserve">At 8:21pm, Ms. Bates made a motion to adjourn. Ms. Berry seconded the motion, and all were in favor. </w:t>
      </w:r>
    </w:p>
    <w:p w:rsidR="008A34B9" w:rsidRPr="0034061D" w:rsidRDefault="008A34B9"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F0" w:rsidRDefault="00EB03F0" w:rsidP="00500897">
      <w:r>
        <w:separator/>
      </w:r>
    </w:p>
  </w:endnote>
  <w:endnote w:type="continuationSeparator" w:id="0">
    <w:p w:rsidR="00EB03F0" w:rsidRDefault="00EB03F0"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F0" w:rsidRDefault="00EB03F0" w:rsidP="00500897">
      <w:r>
        <w:separator/>
      </w:r>
    </w:p>
  </w:footnote>
  <w:footnote w:type="continuationSeparator" w:id="0">
    <w:p w:rsidR="00EB03F0" w:rsidRDefault="00EB03F0"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5355F"/>
    <w:multiLevelType w:val="hybridMultilevel"/>
    <w:tmpl w:val="5D9E1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64F3E"/>
    <w:multiLevelType w:val="hybridMultilevel"/>
    <w:tmpl w:val="6E9A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00B8"/>
    <w:multiLevelType w:val="hybridMultilevel"/>
    <w:tmpl w:val="31BC57D2"/>
    <w:lvl w:ilvl="0" w:tplc="17520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271C25"/>
    <w:multiLevelType w:val="hybridMultilevel"/>
    <w:tmpl w:val="CD9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02D3BB9"/>
    <w:multiLevelType w:val="hybridMultilevel"/>
    <w:tmpl w:val="9DA0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4659"/>
    <w:multiLevelType w:val="hybridMultilevel"/>
    <w:tmpl w:val="170EE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9A8"/>
    <w:multiLevelType w:val="hybridMultilevel"/>
    <w:tmpl w:val="A9743F6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D6FDE"/>
    <w:multiLevelType w:val="hybridMultilevel"/>
    <w:tmpl w:val="E9027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B17224"/>
    <w:multiLevelType w:val="hybridMultilevel"/>
    <w:tmpl w:val="BE7E8C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8"/>
  </w:num>
  <w:num w:numId="4">
    <w:abstractNumId w:val="17"/>
  </w:num>
  <w:num w:numId="5">
    <w:abstractNumId w:val="2"/>
  </w:num>
  <w:num w:numId="6">
    <w:abstractNumId w:val="39"/>
  </w:num>
  <w:num w:numId="7">
    <w:abstractNumId w:val="13"/>
  </w:num>
  <w:num w:numId="8">
    <w:abstractNumId w:val="30"/>
  </w:num>
  <w:num w:numId="9">
    <w:abstractNumId w:val="43"/>
  </w:num>
  <w:num w:numId="10">
    <w:abstractNumId w:val="32"/>
  </w:num>
  <w:num w:numId="11">
    <w:abstractNumId w:val="41"/>
  </w:num>
  <w:num w:numId="12">
    <w:abstractNumId w:val="20"/>
  </w:num>
  <w:num w:numId="13">
    <w:abstractNumId w:val="16"/>
  </w:num>
  <w:num w:numId="14">
    <w:abstractNumId w:val="11"/>
  </w:num>
  <w:num w:numId="15">
    <w:abstractNumId w:val="14"/>
  </w:num>
  <w:num w:numId="16">
    <w:abstractNumId w:val="15"/>
  </w:num>
  <w:num w:numId="17">
    <w:abstractNumId w:val="9"/>
  </w:num>
  <w:num w:numId="18">
    <w:abstractNumId w:val="23"/>
  </w:num>
  <w:num w:numId="19">
    <w:abstractNumId w:val="1"/>
  </w:num>
  <w:num w:numId="20">
    <w:abstractNumId w:val="34"/>
  </w:num>
  <w:num w:numId="21">
    <w:abstractNumId w:val="37"/>
  </w:num>
  <w:num w:numId="22">
    <w:abstractNumId w:val="18"/>
  </w:num>
  <w:num w:numId="23">
    <w:abstractNumId w:val="35"/>
  </w:num>
  <w:num w:numId="24">
    <w:abstractNumId w:val="10"/>
  </w:num>
  <w:num w:numId="25">
    <w:abstractNumId w:val="31"/>
  </w:num>
  <w:num w:numId="26">
    <w:abstractNumId w:val="33"/>
  </w:num>
  <w:num w:numId="27">
    <w:abstractNumId w:val="21"/>
  </w:num>
  <w:num w:numId="28">
    <w:abstractNumId w:val="3"/>
  </w:num>
  <w:num w:numId="29">
    <w:abstractNumId w:val="0"/>
  </w:num>
  <w:num w:numId="30">
    <w:abstractNumId w:val="40"/>
  </w:num>
  <w:num w:numId="31">
    <w:abstractNumId w:val="42"/>
  </w:num>
  <w:num w:numId="32">
    <w:abstractNumId w:val="4"/>
  </w:num>
  <w:num w:numId="33">
    <w:abstractNumId w:val="19"/>
  </w:num>
  <w:num w:numId="34">
    <w:abstractNumId w:val="26"/>
  </w:num>
  <w:num w:numId="35">
    <w:abstractNumId w:val="29"/>
  </w:num>
  <w:num w:numId="36">
    <w:abstractNumId w:val="12"/>
  </w:num>
  <w:num w:numId="37">
    <w:abstractNumId w:val="22"/>
  </w:num>
  <w:num w:numId="38">
    <w:abstractNumId w:val="36"/>
  </w:num>
  <w:num w:numId="39">
    <w:abstractNumId w:val="8"/>
  </w:num>
  <w:num w:numId="40">
    <w:abstractNumId w:val="5"/>
  </w:num>
  <w:num w:numId="41">
    <w:abstractNumId w:val="25"/>
  </w:num>
  <w:num w:numId="42">
    <w:abstractNumId w:val="27"/>
  </w:num>
  <w:num w:numId="43">
    <w:abstractNumId w:val="6"/>
  </w:num>
  <w:num w:numId="4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317B4"/>
    <w:rsid w:val="00033383"/>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A3B"/>
    <w:rsid w:val="001657B7"/>
    <w:rsid w:val="001663F2"/>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429E"/>
    <w:rsid w:val="002C44F8"/>
    <w:rsid w:val="002C50D0"/>
    <w:rsid w:val="002C6CB3"/>
    <w:rsid w:val="002D2A67"/>
    <w:rsid w:val="002D3027"/>
    <w:rsid w:val="002D32C7"/>
    <w:rsid w:val="002D39DD"/>
    <w:rsid w:val="002D5D6A"/>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061D"/>
    <w:rsid w:val="00342201"/>
    <w:rsid w:val="00350BFC"/>
    <w:rsid w:val="00351B70"/>
    <w:rsid w:val="0035211F"/>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1CD4"/>
    <w:rsid w:val="00471FA4"/>
    <w:rsid w:val="004737D2"/>
    <w:rsid w:val="0047431E"/>
    <w:rsid w:val="0047441B"/>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42EA"/>
    <w:rsid w:val="004A5A62"/>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6E1E"/>
    <w:rsid w:val="005408B5"/>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2EF7"/>
    <w:rsid w:val="00593197"/>
    <w:rsid w:val="00594E16"/>
    <w:rsid w:val="00597708"/>
    <w:rsid w:val="005A042A"/>
    <w:rsid w:val="005A2CCE"/>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6B56"/>
    <w:rsid w:val="00716D93"/>
    <w:rsid w:val="007218B6"/>
    <w:rsid w:val="00722F19"/>
    <w:rsid w:val="00723D40"/>
    <w:rsid w:val="00731DB2"/>
    <w:rsid w:val="0073204B"/>
    <w:rsid w:val="00735172"/>
    <w:rsid w:val="00736C23"/>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802"/>
    <w:rsid w:val="007900A2"/>
    <w:rsid w:val="00792584"/>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4DE9"/>
    <w:rsid w:val="008261C5"/>
    <w:rsid w:val="00830717"/>
    <w:rsid w:val="00840C42"/>
    <w:rsid w:val="00845FC0"/>
    <w:rsid w:val="00846E47"/>
    <w:rsid w:val="00847C60"/>
    <w:rsid w:val="008526F4"/>
    <w:rsid w:val="00852F6E"/>
    <w:rsid w:val="00854E8A"/>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907C1"/>
    <w:rsid w:val="00891AB5"/>
    <w:rsid w:val="008941A4"/>
    <w:rsid w:val="008950A6"/>
    <w:rsid w:val="008954BE"/>
    <w:rsid w:val="00895913"/>
    <w:rsid w:val="00896C72"/>
    <w:rsid w:val="00897638"/>
    <w:rsid w:val="00897AE1"/>
    <w:rsid w:val="008A139D"/>
    <w:rsid w:val="008A1E47"/>
    <w:rsid w:val="008A34B9"/>
    <w:rsid w:val="008A3732"/>
    <w:rsid w:val="008A3A54"/>
    <w:rsid w:val="008A5860"/>
    <w:rsid w:val="008A64A1"/>
    <w:rsid w:val="008A6ED1"/>
    <w:rsid w:val="008B2625"/>
    <w:rsid w:val="008B2FE1"/>
    <w:rsid w:val="008B5D31"/>
    <w:rsid w:val="008C320F"/>
    <w:rsid w:val="008C480B"/>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E4A"/>
    <w:rsid w:val="0096157B"/>
    <w:rsid w:val="009615B6"/>
    <w:rsid w:val="00962FB8"/>
    <w:rsid w:val="0096417B"/>
    <w:rsid w:val="0096713B"/>
    <w:rsid w:val="009702ED"/>
    <w:rsid w:val="00970F2C"/>
    <w:rsid w:val="00971A05"/>
    <w:rsid w:val="009721EC"/>
    <w:rsid w:val="00976B45"/>
    <w:rsid w:val="0097726C"/>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773"/>
    <w:rsid w:val="009C6ED2"/>
    <w:rsid w:val="009C7EF7"/>
    <w:rsid w:val="009D3F7E"/>
    <w:rsid w:val="009D44C3"/>
    <w:rsid w:val="009D5B00"/>
    <w:rsid w:val="009E1451"/>
    <w:rsid w:val="009E1E02"/>
    <w:rsid w:val="009E3116"/>
    <w:rsid w:val="009E3401"/>
    <w:rsid w:val="009E3498"/>
    <w:rsid w:val="009E4FD9"/>
    <w:rsid w:val="009E5562"/>
    <w:rsid w:val="009E6B9E"/>
    <w:rsid w:val="009E75DF"/>
    <w:rsid w:val="009F2452"/>
    <w:rsid w:val="009F26E6"/>
    <w:rsid w:val="009F37CE"/>
    <w:rsid w:val="009F5210"/>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5C3"/>
    <w:rsid w:val="00B57C00"/>
    <w:rsid w:val="00B61B30"/>
    <w:rsid w:val="00B624E2"/>
    <w:rsid w:val="00B6265A"/>
    <w:rsid w:val="00B62CE1"/>
    <w:rsid w:val="00B63D8B"/>
    <w:rsid w:val="00B63FA1"/>
    <w:rsid w:val="00B64429"/>
    <w:rsid w:val="00B661D3"/>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3D61"/>
    <w:rsid w:val="00B857AB"/>
    <w:rsid w:val="00B85C61"/>
    <w:rsid w:val="00B90AD9"/>
    <w:rsid w:val="00B9111F"/>
    <w:rsid w:val="00B91185"/>
    <w:rsid w:val="00B91BCF"/>
    <w:rsid w:val="00B93929"/>
    <w:rsid w:val="00B93FD5"/>
    <w:rsid w:val="00B9472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3FA1"/>
    <w:rsid w:val="00BD45A3"/>
    <w:rsid w:val="00BD77CC"/>
    <w:rsid w:val="00BE248B"/>
    <w:rsid w:val="00BE24CA"/>
    <w:rsid w:val="00BE399C"/>
    <w:rsid w:val="00BE5059"/>
    <w:rsid w:val="00BE593A"/>
    <w:rsid w:val="00BE5BB4"/>
    <w:rsid w:val="00BE6601"/>
    <w:rsid w:val="00BF19FE"/>
    <w:rsid w:val="00BF2BA0"/>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B43"/>
    <w:rsid w:val="00CD2B49"/>
    <w:rsid w:val="00CD41B5"/>
    <w:rsid w:val="00CD486F"/>
    <w:rsid w:val="00CD6282"/>
    <w:rsid w:val="00CD6779"/>
    <w:rsid w:val="00CE0538"/>
    <w:rsid w:val="00CE0740"/>
    <w:rsid w:val="00CE18F1"/>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5172"/>
    <w:rsid w:val="00DE73E1"/>
    <w:rsid w:val="00DF42C2"/>
    <w:rsid w:val="00DF630A"/>
    <w:rsid w:val="00DF6D20"/>
    <w:rsid w:val="00DF7125"/>
    <w:rsid w:val="00E009A7"/>
    <w:rsid w:val="00E02646"/>
    <w:rsid w:val="00E0278C"/>
    <w:rsid w:val="00E03E0F"/>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672E"/>
    <w:rsid w:val="00E26C8C"/>
    <w:rsid w:val="00E310B9"/>
    <w:rsid w:val="00E31EB3"/>
    <w:rsid w:val="00E321F8"/>
    <w:rsid w:val="00E333DE"/>
    <w:rsid w:val="00E351EA"/>
    <w:rsid w:val="00E35552"/>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D0575"/>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1384"/>
    <w:rsid w:val="00F3154B"/>
    <w:rsid w:val="00F341A1"/>
    <w:rsid w:val="00F34D29"/>
    <w:rsid w:val="00F3532E"/>
    <w:rsid w:val="00F36638"/>
    <w:rsid w:val="00F452D9"/>
    <w:rsid w:val="00F45690"/>
    <w:rsid w:val="00F466C5"/>
    <w:rsid w:val="00F51BE6"/>
    <w:rsid w:val="00F53B91"/>
    <w:rsid w:val="00F56628"/>
    <w:rsid w:val="00F571BE"/>
    <w:rsid w:val="00F5756A"/>
    <w:rsid w:val="00F577D3"/>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5331"/>
    <w:rsid w:val="00FB5E87"/>
    <w:rsid w:val="00FB6094"/>
    <w:rsid w:val="00FB63DF"/>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2D46B"/>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E8B5-CB57-4DA6-9DC7-F82EFD21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66</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2021-01-12T19:04:00Z</cp:lastPrinted>
  <dcterms:created xsi:type="dcterms:W3CDTF">2021-07-05T15:03:00Z</dcterms:created>
  <dcterms:modified xsi:type="dcterms:W3CDTF">2021-07-14T19:48:00Z</dcterms:modified>
</cp:coreProperties>
</file>